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Наиболее частая причина возгораний в автомобиле – короткое замыкание электропроводки</w:t>
      </w:r>
      <w:bookmarkStart w:id="0" w:name="_GoBack"/>
      <w:bookmarkEnd w:id="0"/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</w:t>
      </w:r>
      <w:r>
        <w:rPr>
          <w:rFonts w:cs="Times New Roman" w:ascii="Times New Roman" w:hAnsi="Times New Roman"/>
          <w:sz w:val="20"/>
          <w:szCs w:val="20"/>
        </w:rPr>
        <w:t>Наиболее частая причина возгораний в автомобиле – короткое замыкание электропроводки. По статистике, чаще всего пожар начинается в отсеке двигателя, реже – в салоне автомобиля, в редких случаях – в элементах ходовой части автомобиля от трения, к примеру, когда во время движения заклинивает какой-либо подшипник или колесо. Автомобиль сгорает дотла за несколько минут, в зависимости от обстоятельств. Причем, нередко это происходит на глазах самого владельца. От машины остается только почерневший железный остов и двигатель. Причиной возгорания может стать утечка топлива и прочих жидкостей. Известны случаи, когда машины загорались от капающего масла или даже тосола. Утечки возникают в местах соединений, горючая смесь попадает на разогретые детали двигателя, пары бензина вспыхивают от малейшей искры. Далее все зависит от расторопности водителя и наличия надежного огнетушителя под рукой.  Кроме того, не стоит забывать и о «традиционных» причинах возгорания в автомобиле.  Пожары часто происходят из-за неисправной электропроводки. Нередко автомобили начинают гореть из-за неправильной установки магнитолы или сигнализации. Непотушенная сигарета часто становится источником возгорания - в лучшем случае, останется только дырка в чехле на сиденье, в худшем — выгорит весь салон. Не стоит расслабляться и тем, у кого автомобиль работает на газе. Газовое оборудование, хоть и считается относительно безопасным, требует постоянного контроля и ухода за ним.</w:t>
      </w:r>
    </w:p>
    <w:p>
      <w:pPr>
        <w:pStyle w:val="NoSpacing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</w:t>
      </w:r>
      <w:r>
        <w:rPr>
          <w:rFonts w:cs="Times New Roman" w:ascii="Times New Roman" w:hAnsi="Times New Roman"/>
          <w:sz w:val="20"/>
          <w:szCs w:val="20"/>
        </w:rPr>
        <w:t xml:space="preserve">Один из таких пожаров произошел 26.06.2024 года </w:t>
      </w:r>
      <w:r>
        <w:rPr>
          <w:rFonts w:cs="Times New Roman" w:ascii="Times New Roman" w:hAnsi="Times New Roman"/>
          <w:color w:val="000000"/>
          <w:sz w:val="20"/>
          <w:szCs w:val="20"/>
        </w:rPr>
        <w:t>по адресу: Курская область, Пристенский район, п. Кировский, ул. Ватутина, д.46. В</w:t>
      </w:r>
      <w:r>
        <w:rPr>
          <w:rFonts w:cs="Times New Roman" w:ascii="Times New Roman" w:hAnsi="Times New Roman"/>
          <w:sz w:val="20"/>
          <w:szCs w:val="20"/>
        </w:rPr>
        <w:t xml:space="preserve"> 03 час. 46 мин.</w:t>
      </w:r>
      <w:r>
        <w:rPr>
          <w:rFonts w:cs="Times New Roman" w:ascii="Times New Roman" w:hAnsi="Times New Roman"/>
          <w:color w:val="000000"/>
          <w:sz w:val="20"/>
          <w:szCs w:val="20"/>
        </w:rPr>
        <w:t xml:space="preserve"> на пульт 38 ПЧ Пристенского района поступило сообщение  о пожаре в автомобиле марки ВАЗ 2105. По прибытию первого подразделения  </w:t>
      </w:r>
      <w:r>
        <w:rPr>
          <w:rFonts w:cs="Times New Roman" w:ascii="Times New Roman" w:hAnsi="Times New Roman"/>
          <w:sz w:val="20"/>
          <w:szCs w:val="20"/>
        </w:rPr>
        <w:t>03 час. 58 мин.  было обнаружено открытое</w:t>
      </w:r>
      <w:r>
        <w:rPr>
          <w:rFonts w:cs="Times New Roman" w:ascii="Times New Roman" w:hAnsi="Times New Roman"/>
          <w:color w:val="FF0000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 xml:space="preserve">горение из салона автомобиля. В ходе осмотра места пожара установлено, что  повреждено </w:t>
      </w:r>
      <w:r>
        <w:rPr>
          <w:rFonts w:eastAsia="Times New Roman CYR" w:cs="Times New Roman" w:ascii="Times New Roman" w:hAnsi="Times New Roman"/>
          <w:sz w:val="20"/>
          <w:szCs w:val="20"/>
        </w:rPr>
        <w:t>лакокрасочное покрытие средней части кузова автомобиля: крыши и дверей, поврежден внутри салон автомобиля, сиденья,  оплавлены панель и электропроводка. Ущерб устанавливается.</w:t>
      </w:r>
      <w:r>
        <w:rPr>
          <w:rFonts w:cs="Times New Roman" w:ascii="Times New Roman" w:hAnsi="Times New Roman"/>
          <w:sz w:val="20"/>
          <w:szCs w:val="20"/>
        </w:rPr>
        <w:t xml:space="preserve"> Предположительно причиной пожара послужило короткое замыкание электропроводки внутри салона автомобиля </w:t>
      </w:r>
      <w:r>
        <w:rPr>
          <w:rFonts w:cs="Times New Roman" w:ascii="Times New Roman" w:hAnsi="Times New Roman"/>
          <w:color w:val="000000"/>
          <w:sz w:val="20"/>
          <w:szCs w:val="20"/>
        </w:rPr>
        <w:t>марки ВАЗ 2105.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</w:t>
      </w: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>Отдел надзорной деятельности и профилактической работы по Обоянскому, Медвенскому и Прстенскому районам УНД и ПР ГУ МЧС России по Курской области в очередной раз напоминает, что в</w:t>
      </w:r>
      <w:r>
        <w:rPr>
          <w:rFonts w:cs="Times New Roman" w:ascii="Times New Roman" w:hAnsi="Times New Roman"/>
          <w:sz w:val="20"/>
          <w:szCs w:val="20"/>
        </w:rPr>
        <w:t xml:space="preserve"> случае возникновения чрезвычайной ситуации незамедлительно звоните по телефонам "101" или "112".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Verdana" w:hAnsi="Verdana"/>
          <w:color w:val="454545"/>
          <w:sz w:val="18"/>
          <w:szCs w:val="18"/>
          <w:highlight w:val="yellow"/>
        </w:rPr>
      </w:pPr>
      <w:r>
        <w:rPr>
          <w:rFonts w:ascii="Verdana" w:hAnsi="Verdana"/>
          <w:color w:val="454545"/>
          <w:sz w:val="18"/>
          <w:szCs w:val="18"/>
          <w:shd w:fill="FBF5E2" w:val="clear"/>
        </w:rPr>
      </w:r>
    </w:p>
    <w:p>
      <w:pPr>
        <w:pStyle w:val="NoSpacing"/>
        <w:shd w:val="clear" w:color="auto" w:fill="FFFFFF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shd w:val="clear" w:color="auto" w:fill="FFFFFF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Государственный инспектор Обоянского, Медвенского и  Пристенского районов</w:t>
      </w:r>
    </w:p>
    <w:p>
      <w:pPr>
        <w:pStyle w:val="Normal"/>
        <w:shd w:val="clear" w:color="auto" w:fill="FFFFFF"/>
        <w:spacing w:before="0" w:after="20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 xml:space="preserve">по пожарному надзору Курской области </w:t>
      </w:r>
      <w:r>
        <w:rPr>
          <w:rFonts w:cs="Times New Roman" w:ascii="Times New Roman" w:hAnsi="Times New Roman"/>
          <w:sz w:val="20"/>
          <w:szCs w:val="20"/>
        </w:rPr>
        <w:t xml:space="preserve">майор </w:t>
      </w:r>
      <w:r>
        <w:rPr>
          <w:rFonts w:cs="Times New Roman" w:ascii="Times New Roman" w:hAnsi="Times New Roman"/>
          <w:sz w:val="20"/>
          <w:szCs w:val="20"/>
        </w:rPr>
        <w:t xml:space="preserve"> внутренней службы  </w:t>
      </w:r>
      <w:r>
        <w:rPr>
          <w:rFonts w:cs="Times New Roman" w:ascii="Times New Roman" w:hAnsi="Times New Roman"/>
          <w:sz w:val="20"/>
          <w:szCs w:val="20"/>
        </w:rPr>
        <w:t>Захаров Н.В.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Cambria">
    <w:charset w:val="01"/>
    <w:family w:val="swiss"/>
    <w:pitch w:val="default"/>
  </w:font>
  <w:font w:name="Tahoma">
    <w:charset w:val="01"/>
    <w:family w:val="swiss"/>
    <w:pitch w:val="default"/>
  </w:font>
  <w:font w:name="PT Sans">
    <w:charset w:val="01"/>
    <w:family w:val="swiss"/>
    <w:pitch w:val="default"/>
  </w:font>
  <w:font w:name="Verdana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24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858d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f3636e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b9304d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f3636e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rong">
    <w:name w:val="Strong"/>
    <w:basedOn w:val="DefaultParagraphFont"/>
    <w:uiPriority w:val="22"/>
    <w:qFormat/>
    <w:rsid w:val="00c03338"/>
    <w:rPr>
      <w:b/>
      <w:bCs/>
    </w:rPr>
  </w:style>
  <w:style w:type="character" w:styleId="Style12" w:customStyle="1">
    <w:name w:val="Текст выноски Знак"/>
    <w:basedOn w:val="DefaultParagraphFont"/>
    <w:link w:val="a6"/>
    <w:uiPriority w:val="99"/>
    <w:semiHidden/>
    <w:qFormat/>
    <w:rsid w:val="000f7296"/>
    <w:rPr>
      <w:rFonts w:ascii="Tahoma" w:hAnsi="Tahoma" w:cs="Tahoma"/>
      <w:sz w:val="16"/>
      <w:szCs w:val="16"/>
    </w:rPr>
  </w:style>
  <w:style w:type="character" w:styleId="Style13">
    <w:name w:val="Интернет-ссылка"/>
    <w:basedOn w:val="DefaultParagraphFont"/>
    <w:uiPriority w:val="99"/>
    <w:semiHidden/>
    <w:unhideWhenUsed/>
    <w:rsid w:val="005050cc"/>
    <w:rPr>
      <w:color w:val="0000FF"/>
      <w:u w:val="single"/>
    </w:rPr>
  </w:style>
  <w:style w:type="character" w:styleId="Newsdatetime" w:customStyle="1">
    <w:name w:val="news-date-time"/>
    <w:basedOn w:val="DefaultParagraphFont"/>
    <w:qFormat/>
    <w:rsid w:val="00b369ef"/>
    <w:rPr/>
  </w:style>
  <w:style w:type="character" w:styleId="Style14">
    <w:name w:val="Выделение"/>
    <w:basedOn w:val="DefaultParagraphFont"/>
    <w:uiPriority w:val="20"/>
    <w:qFormat/>
    <w:rsid w:val="00751ae8"/>
    <w:rPr>
      <w:i/>
      <w:iCs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b9304d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Sans" w:hAnsi="PT Sans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NormalWeb">
    <w:name w:val="Normal (Web)"/>
    <w:basedOn w:val="Normal"/>
    <w:uiPriority w:val="99"/>
    <w:semiHidden/>
    <w:unhideWhenUsed/>
    <w:qFormat/>
    <w:rsid w:val="00f3636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c0333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Blockblock3c" w:customStyle="1">
    <w:name w:val="block__block-3c"/>
    <w:basedOn w:val="Normal"/>
    <w:qFormat/>
    <w:rsid w:val="000f729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0f729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extbody" w:customStyle="1">
    <w:name w:val="textbody"/>
    <w:basedOn w:val="Normal"/>
    <w:qFormat/>
    <w:rsid w:val="00ff118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andard" w:customStyle="1">
    <w:name w:val="standard"/>
    <w:basedOn w:val="Normal"/>
    <w:qFormat/>
    <w:rsid w:val="00ff118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LibreOffice/6.4.7.2$Linux_X86_64 LibreOffice_project/40$Build-2</Application>
  <Pages>1</Pages>
  <Words>353</Words>
  <Characters>2303</Characters>
  <CharactersWithSpaces>2681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2024-06-26T06:48:00Z</dcterms:created>
  <dc:creator>ОНД-Начальник</dc:creator>
  <dc:description/>
  <dc:language>ru-RU</dc:language>
  <cp:lastModifiedBy/>
  <dcterms:modified xsi:type="dcterms:W3CDTF">2024-06-26T11:37:36Z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